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5CDA" w14:textId="2F821F06" w:rsidR="00B37AD6" w:rsidRDefault="00574748">
      <w:r>
        <w:t xml:space="preserve">            </w:t>
      </w:r>
      <w:r w:rsidRPr="00254722">
        <w:rPr>
          <w:rFonts w:ascii="Calibri" w:hAnsi="Calibri"/>
          <w:b/>
          <w:noProof/>
        </w:rPr>
        <w:drawing>
          <wp:inline distT="0" distB="0" distL="0" distR="0" wp14:anchorId="66C1AFB4" wp14:editId="2F7E6E06">
            <wp:extent cx="4762500" cy="1095375"/>
            <wp:effectExtent l="0" t="0" r="0" b="9525"/>
            <wp:docPr id="690292006"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292006" name="Picture 1"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095375"/>
                    </a:xfrm>
                    <a:prstGeom prst="rect">
                      <a:avLst/>
                    </a:prstGeom>
                    <a:noFill/>
                    <a:ln>
                      <a:noFill/>
                    </a:ln>
                  </pic:spPr>
                </pic:pic>
              </a:graphicData>
            </a:graphic>
          </wp:inline>
        </w:drawing>
      </w:r>
    </w:p>
    <w:p w14:paraId="401C8CB7" w14:textId="4BC1E45E" w:rsidR="00954C0C" w:rsidRDefault="00954C0C">
      <w:pPr>
        <w:rPr>
          <w:rFonts w:ascii="Arial" w:hAnsi="Arial" w:cs="Arial"/>
          <w:b/>
          <w:bCs/>
          <w:sz w:val="32"/>
          <w:szCs w:val="32"/>
        </w:rPr>
      </w:pPr>
      <w:r w:rsidRPr="00D44B84">
        <w:rPr>
          <w:rFonts w:ascii="Arial" w:hAnsi="Arial" w:cs="Arial"/>
          <w:b/>
          <w:bCs/>
          <w:sz w:val="32"/>
          <w:szCs w:val="32"/>
        </w:rPr>
        <w:t>Minutes of the</w:t>
      </w:r>
      <w:r w:rsidR="00D44B84">
        <w:rPr>
          <w:rFonts w:ascii="Arial" w:hAnsi="Arial" w:cs="Arial"/>
          <w:b/>
          <w:bCs/>
          <w:sz w:val="32"/>
          <w:szCs w:val="32"/>
        </w:rPr>
        <w:t xml:space="preserve"> </w:t>
      </w:r>
      <w:proofErr w:type="gramStart"/>
      <w:r w:rsidR="00D44B84">
        <w:rPr>
          <w:rFonts w:ascii="Arial" w:hAnsi="Arial" w:cs="Arial"/>
          <w:b/>
          <w:bCs/>
          <w:sz w:val="32"/>
          <w:szCs w:val="32"/>
        </w:rPr>
        <w:t>Stockwell road</w:t>
      </w:r>
      <w:proofErr w:type="gramEnd"/>
      <w:r w:rsidR="00D44B84">
        <w:rPr>
          <w:rFonts w:ascii="Arial" w:hAnsi="Arial" w:cs="Arial"/>
          <w:b/>
          <w:bCs/>
          <w:sz w:val="32"/>
          <w:szCs w:val="32"/>
        </w:rPr>
        <w:t xml:space="preserve"> Surgery </w:t>
      </w:r>
      <w:proofErr w:type="gramStart"/>
      <w:r w:rsidR="00D44B84">
        <w:rPr>
          <w:rFonts w:ascii="Arial" w:hAnsi="Arial" w:cs="Arial"/>
          <w:b/>
          <w:bCs/>
          <w:sz w:val="32"/>
          <w:szCs w:val="32"/>
        </w:rPr>
        <w:t xml:space="preserve">PPG </w:t>
      </w:r>
      <w:r w:rsidRPr="00D44B84">
        <w:rPr>
          <w:rFonts w:ascii="Arial" w:hAnsi="Arial" w:cs="Arial"/>
          <w:b/>
          <w:bCs/>
          <w:sz w:val="32"/>
          <w:szCs w:val="32"/>
        </w:rPr>
        <w:t xml:space="preserve"> meeting</w:t>
      </w:r>
      <w:proofErr w:type="gramEnd"/>
      <w:r w:rsidRPr="00D44B84">
        <w:rPr>
          <w:rFonts w:ascii="Arial" w:hAnsi="Arial" w:cs="Arial"/>
          <w:b/>
          <w:bCs/>
          <w:sz w:val="32"/>
          <w:szCs w:val="32"/>
        </w:rPr>
        <w:t xml:space="preserve"> held on</w:t>
      </w:r>
      <w:r w:rsidR="00425A19">
        <w:rPr>
          <w:rFonts w:ascii="Arial" w:hAnsi="Arial" w:cs="Arial"/>
          <w:b/>
          <w:bCs/>
          <w:sz w:val="32"/>
          <w:szCs w:val="32"/>
        </w:rPr>
        <w:t xml:space="preserve"> 2/6/25 (rescheduled from</w:t>
      </w:r>
      <w:r w:rsidRPr="00D44B84">
        <w:rPr>
          <w:rFonts w:ascii="Arial" w:hAnsi="Arial" w:cs="Arial"/>
          <w:b/>
          <w:bCs/>
          <w:sz w:val="32"/>
          <w:szCs w:val="32"/>
        </w:rPr>
        <w:t xml:space="preserve"> 30/04/25</w:t>
      </w:r>
      <w:r w:rsidR="00425A19">
        <w:rPr>
          <w:rFonts w:ascii="Arial" w:hAnsi="Arial" w:cs="Arial"/>
          <w:b/>
          <w:bCs/>
          <w:sz w:val="32"/>
          <w:szCs w:val="32"/>
        </w:rPr>
        <w:t xml:space="preserve">) </w:t>
      </w:r>
      <w:r w:rsidRPr="00D44B84">
        <w:rPr>
          <w:rFonts w:ascii="Arial" w:hAnsi="Arial" w:cs="Arial"/>
          <w:b/>
          <w:bCs/>
          <w:sz w:val="32"/>
          <w:szCs w:val="32"/>
        </w:rPr>
        <w:t>at 6pm</w:t>
      </w:r>
    </w:p>
    <w:p w14:paraId="576D0C09" w14:textId="3695E0ED" w:rsidR="00B12926" w:rsidRDefault="00B12926" w:rsidP="00B12926">
      <w:pPr>
        <w:pStyle w:val="ListParagraph"/>
        <w:numPr>
          <w:ilvl w:val="0"/>
          <w:numId w:val="1"/>
        </w:numPr>
        <w:rPr>
          <w:rFonts w:ascii="Arial" w:hAnsi="Arial" w:cs="Arial"/>
          <w:sz w:val="28"/>
          <w:szCs w:val="28"/>
        </w:rPr>
      </w:pPr>
      <w:r w:rsidRPr="00645B0E">
        <w:rPr>
          <w:rFonts w:ascii="Arial" w:hAnsi="Arial" w:cs="Arial"/>
          <w:sz w:val="28"/>
          <w:szCs w:val="28"/>
        </w:rPr>
        <w:t>Present:</w:t>
      </w:r>
      <w:r w:rsidR="00C46969" w:rsidRPr="00645B0E">
        <w:rPr>
          <w:rFonts w:ascii="Arial" w:hAnsi="Arial" w:cs="Arial"/>
          <w:sz w:val="28"/>
          <w:szCs w:val="28"/>
        </w:rPr>
        <w:t xml:space="preserve"> Jo Molyneaux, Nigel Davill, Jane Ingleby, Phil Rogerson</w:t>
      </w:r>
      <w:r w:rsidR="003A4BA5">
        <w:rPr>
          <w:rFonts w:ascii="Arial" w:hAnsi="Arial" w:cs="Arial"/>
          <w:sz w:val="28"/>
          <w:szCs w:val="28"/>
        </w:rPr>
        <w:t xml:space="preserve">, </w:t>
      </w:r>
      <w:r w:rsidR="00C46969" w:rsidRPr="00645B0E">
        <w:rPr>
          <w:rFonts w:ascii="Arial" w:hAnsi="Arial" w:cs="Arial"/>
          <w:sz w:val="28"/>
          <w:szCs w:val="28"/>
        </w:rPr>
        <w:t>Julia Wokes</w:t>
      </w:r>
    </w:p>
    <w:p w14:paraId="7DA0C295" w14:textId="77809BA3" w:rsidR="00645B0E" w:rsidRDefault="007766B4" w:rsidP="00B12926">
      <w:pPr>
        <w:pStyle w:val="ListParagraph"/>
        <w:numPr>
          <w:ilvl w:val="0"/>
          <w:numId w:val="1"/>
        </w:numPr>
        <w:rPr>
          <w:rFonts w:ascii="Arial" w:hAnsi="Arial" w:cs="Arial"/>
          <w:sz w:val="28"/>
          <w:szCs w:val="28"/>
        </w:rPr>
      </w:pPr>
      <w:r>
        <w:rPr>
          <w:rFonts w:ascii="Arial" w:hAnsi="Arial" w:cs="Arial"/>
          <w:sz w:val="28"/>
          <w:szCs w:val="28"/>
        </w:rPr>
        <w:t>Apologies: None</w:t>
      </w:r>
    </w:p>
    <w:p w14:paraId="6EAE64D3" w14:textId="4CBB6898" w:rsidR="007766B4" w:rsidRDefault="00425A19" w:rsidP="00B12926">
      <w:pPr>
        <w:pStyle w:val="ListParagraph"/>
        <w:numPr>
          <w:ilvl w:val="0"/>
          <w:numId w:val="1"/>
        </w:numPr>
        <w:rPr>
          <w:rFonts w:ascii="Arial" w:hAnsi="Arial" w:cs="Arial"/>
          <w:sz w:val="28"/>
          <w:szCs w:val="28"/>
        </w:rPr>
      </w:pPr>
      <w:r>
        <w:rPr>
          <w:rFonts w:ascii="Arial" w:hAnsi="Arial" w:cs="Arial"/>
          <w:sz w:val="28"/>
          <w:szCs w:val="28"/>
        </w:rPr>
        <w:t>Minutes passed and signed.</w:t>
      </w:r>
    </w:p>
    <w:p w14:paraId="72E4A0DA" w14:textId="7855A225" w:rsidR="00425A19" w:rsidRDefault="00425A19" w:rsidP="00B12926">
      <w:pPr>
        <w:pStyle w:val="ListParagraph"/>
        <w:numPr>
          <w:ilvl w:val="0"/>
          <w:numId w:val="1"/>
        </w:numPr>
        <w:rPr>
          <w:rFonts w:ascii="Arial" w:hAnsi="Arial" w:cs="Arial"/>
          <w:sz w:val="28"/>
          <w:szCs w:val="28"/>
        </w:rPr>
      </w:pPr>
      <w:r>
        <w:rPr>
          <w:rFonts w:ascii="Arial" w:hAnsi="Arial" w:cs="Arial"/>
          <w:sz w:val="28"/>
          <w:szCs w:val="28"/>
        </w:rPr>
        <w:t xml:space="preserve">Matters arising: It was decided to publish copies of all the Minutes on the practice website </w:t>
      </w:r>
      <w:proofErr w:type="gramStart"/>
      <w:r>
        <w:rPr>
          <w:rFonts w:ascii="Arial" w:hAnsi="Arial" w:cs="Arial"/>
          <w:sz w:val="28"/>
          <w:szCs w:val="28"/>
        </w:rPr>
        <w:t>and also</w:t>
      </w:r>
      <w:proofErr w:type="gramEnd"/>
      <w:r>
        <w:rPr>
          <w:rFonts w:ascii="Arial" w:hAnsi="Arial" w:cs="Arial"/>
          <w:sz w:val="28"/>
          <w:szCs w:val="28"/>
        </w:rPr>
        <w:t xml:space="preserve"> add a copy of the PPG Terms of Reference. Copies to Jo first.</w:t>
      </w:r>
    </w:p>
    <w:p w14:paraId="15DC7597" w14:textId="67D0F7F8" w:rsidR="00425A19" w:rsidRDefault="00425A19" w:rsidP="00B12926">
      <w:pPr>
        <w:pStyle w:val="ListParagraph"/>
        <w:numPr>
          <w:ilvl w:val="0"/>
          <w:numId w:val="1"/>
        </w:numPr>
        <w:rPr>
          <w:rFonts w:ascii="Arial" w:hAnsi="Arial" w:cs="Arial"/>
          <w:sz w:val="28"/>
          <w:szCs w:val="28"/>
        </w:rPr>
      </w:pPr>
      <w:r>
        <w:rPr>
          <w:rFonts w:ascii="Arial" w:hAnsi="Arial" w:cs="Arial"/>
          <w:sz w:val="28"/>
          <w:szCs w:val="28"/>
        </w:rPr>
        <w:t xml:space="preserve">JI kindly investigated the options available for patients to access technological support </w:t>
      </w:r>
      <w:r w:rsidR="00C00F46">
        <w:rPr>
          <w:rFonts w:ascii="Arial" w:hAnsi="Arial" w:cs="Arial"/>
          <w:sz w:val="28"/>
          <w:szCs w:val="28"/>
        </w:rPr>
        <w:t>reg</w:t>
      </w:r>
      <w:r>
        <w:rPr>
          <w:rFonts w:ascii="Arial" w:hAnsi="Arial" w:cs="Arial"/>
          <w:sz w:val="28"/>
          <w:szCs w:val="28"/>
        </w:rPr>
        <w:t>arding the NHS app</w:t>
      </w:r>
      <w:r w:rsidR="00C00F46">
        <w:rPr>
          <w:rFonts w:ascii="Arial" w:hAnsi="Arial" w:cs="Arial"/>
          <w:sz w:val="28"/>
          <w:szCs w:val="28"/>
        </w:rPr>
        <w:t xml:space="preserve"> and has established that Knaresborough Connectors are running courses at the Chain Lane Hub. JI will put an update on the PPG board and find out if flyers are available from the Hub.</w:t>
      </w:r>
    </w:p>
    <w:p w14:paraId="3126EA14" w14:textId="622EBFBC" w:rsidR="00C00F46" w:rsidRDefault="00C00F46" w:rsidP="00C00F46">
      <w:pPr>
        <w:pStyle w:val="ListParagraph"/>
        <w:rPr>
          <w:rFonts w:ascii="Arial" w:hAnsi="Arial" w:cs="Arial"/>
          <w:sz w:val="28"/>
          <w:szCs w:val="28"/>
        </w:rPr>
      </w:pPr>
      <w:r>
        <w:rPr>
          <w:rFonts w:ascii="Arial" w:hAnsi="Arial" w:cs="Arial"/>
          <w:sz w:val="28"/>
          <w:szCs w:val="28"/>
        </w:rPr>
        <w:t>Sarah Eastland the Digital Lead also has appointments available for patients at the Surgery, info on websit</w:t>
      </w:r>
      <w:r w:rsidR="003A4BA5">
        <w:rPr>
          <w:rFonts w:ascii="Arial" w:hAnsi="Arial" w:cs="Arial"/>
          <w:sz w:val="28"/>
          <w:szCs w:val="28"/>
        </w:rPr>
        <w:t xml:space="preserve">e, Reception </w:t>
      </w:r>
      <w:proofErr w:type="gramStart"/>
      <w:r w:rsidR="003A4BA5">
        <w:rPr>
          <w:rFonts w:ascii="Arial" w:hAnsi="Arial" w:cs="Arial"/>
          <w:sz w:val="28"/>
          <w:szCs w:val="28"/>
        </w:rPr>
        <w:t>etc.</w:t>
      </w:r>
      <w:r>
        <w:rPr>
          <w:rFonts w:ascii="Arial" w:hAnsi="Arial" w:cs="Arial"/>
          <w:sz w:val="28"/>
          <w:szCs w:val="28"/>
        </w:rPr>
        <w:t>.</w:t>
      </w:r>
      <w:proofErr w:type="gramEnd"/>
    </w:p>
    <w:p w14:paraId="7C2EFD80" w14:textId="50ADF116" w:rsidR="00C00F46" w:rsidRDefault="00C00F46" w:rsidP="00B12926">
      <w:pPr>
        <w:pStyle w:val="ListParagraph"/>
        <w:numPr>
          <w:ilvl w:val="0"/>
          <w:numId w:val="1"/>
        </w:numPr>
        <w:rPr>
          <w:rFonts w:ascii="Arial" w:hAnsi="Arial" w:cs="Arial"/>
          <w:sz w:val="28"/>
          <w:szCs w:val="28"/>
        </w:rPr>
      </w:pPr>
      <w:r>
        <w:rPr>
          <w:rFonts w:ascii="Arial" w:hAnsi="Arial" w:cs="Arial"/>
          <w:sz w:val="28"/>
          <w:szCs w:val="28"/>
        </w:rPr>
        <w:t>Newsletter: After discussion it was decided to trial the production of informative flyers for patients to access via the website or the Surgery waiting room instead of the Newsletter. Spring and Autumn was suggested to begin with, stating the vaccination schedules and other information of interest.</w:t>
      </w:r>
    </w:p>
    <w:p w14:paraId="3F745825" w14:textId="367E6B76" w:rsidR="00C00F46" w:rsidRDefault="00C00F46" w:rsidP="00B12926">
      <w:pPr>
        <w:pStyle w:val="ListParagraph"/>
        <w:numPr>
          <w:ilvl w:val="0"/>
          <w:numId w:val="1"/>
        </w:numPr>
        <w:rPr>
          <w:rFonts w:ascii="Arial" w:hAnsi="Arial" w:cs="Arial"/>
          <w:sz w:val="28"/>
          <w:szCs w:val="28"/>
        </w:rPr>
      </w:pPr>
      <w:r>
        <w:rPr>
          <w:rFonts w:ascii="Arial" w:hAnsi="Arial" w:cs="Arial"/>
          <w:sz w:val="28"/>
          <w:szCs w:val="28"/>
        </w:rPr>
        <w:t>Wellness Event: It was decided to host another event in October (date to be decided) We have asked several speakers, Sarah Eastland, Christine Allison,</w:t>
      </w:r>
      <w:r w:rsidR="003A4BA5">
        <w:rPr>
          <w:rFonts w:ascii="Arial" w:hAnsi="Arial" w:cs="Arial"/>
          <w:sz w:val="28"/>
          <w:szCs w:val="28"/>
        </w:rPr>
        <w:t xml:space="preserve"> Ron the Paramedic</w:t>
      </w:r>
      <w:r>
        <w:rPr>
          <w:rFonts w:ascii="Arial" w:hAnsi="Arial" w:cs="Arial"/>
          <w:sz w:val="28"/>
          <w:szCs w:val="28"/>
        </w:rPr>
        <w:t xml:space="preserve"> and</w:t>
      </w:r>
      <w:r w:rsidR="003A4BA5">
        <w:rPr>
          <w:rFonts w:ascii="Arial" w:hAnsi="Arial" w:cs="Arial"/>
          <w:sz w:val="28"/>
          <w:szCs w:val="28"/>
        </w:rPr>
        <w:t xml:space="preserve"> someone from the talking therapies group. We are </w:t>
      </w:r>
      <w:r>
        <w:rPr>
          <w:rFonts w:ascii="Arial" w:hAnsi="Arial" w:cs="Arial"/>
          <w:sz w:val="28"/>
          <w:szCs w:val="28"/>
        </w:rPr>
        <w:t>awaiting confirmation of availability.</w:t>
      </w:r>
    </w:p>
    <w:p w14:paraId="6B23A33A" w14:textId="4BAA7D50" w:rsidR="00C00F46" w:rsidRDefault="003A4BA5" w:rsidP="003A4BA5">
      <w:pPr>
        <w:pStyle w:val="ListParagraph"/>
        <w:numPr>
          <w:ilvl w:val="0"/>
          <w:numId w:val="1"/>
        </w:numPr>
        <w:rPr>
          <w:rFonts w:ascii="Arial" w:hAnsi="Arial" w:cs="Arial"/>
          <w:sz w:val="28"/>
          <w:szCs w:val="28"/>
        </w:rPr>
      </w:pPr>
      <w:r>
        <w:rPr>
          <w:rFonts w:ascii="Arial" w:hAnsi="Arial" w:cs="Arial"/>
          <w:sz w:val="28"/>
          <w:szCs w:val="28"/>
        </w:rPr>
        <w:t>Covid vaccination clinic 4/10/25</w:t>
      </w:r>
    </w:p>
    <w:p w14:paraId="40A9F92A" w14:textId="0329777E" w:rsidR="003A4BA5" w:rsidRPr="003A4BA5" w:rsidRDefault="003A4BA5" w:rsidP="003A4BA5">
      <w:pPr>
        <w:pStyle w:val="ListParagraph"/>
        <w:numPr>
          <w:ilvl w:val="0"/>
          <w:numId w:val="1"/>
        </w:numPr>
        <w:rPr>
          <w:rFonts w:ascii="Arial" w:hAnsi="Arial" w:cs="Arial"/>
          <w:sz w:val="28"/>
          <w:szCs w:val="28"/>
        </w:rPr>
      </w:pPr>
      <w:r w:rsidRPr="003A4BA5">
        <w:rPr>
          <w:rFonts w:ascii="Arial" w:hAnsi="Arial" w:cs="Arial"/>
          <w:sz w:val="28"/>
          <w:szCs w:val="28"/>
        </w:rPr>
        <w:t>DONM 27/10/25</w:t>
      </w:r>
    </w:p>
    <w:sectPr w:rsidR="003A4BA5" w:rsidRPr="003A4B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6696F"/>
    <w:multiLevelType w:val="hybridMultilevel"/>
    <w:tmpl w:val="E4A2E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96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48"/>
    <w:rsid w:val="001F22CF"/>
    <w:rsid w:val="003A4BA5"/>
    <w:rsid w:val="00425A19"/>
    <w:rsid w:val="00521AE1"/>
    <w:rsid w:val="00546B27"/>
    <w:rsid w:val="00574748"/>
    <w:rsid w:val="00645B0E"/>
    <w:rsid w:val="007766B4"/>
    <w:rsid w:val="00796F4C"/>
    <w:rsid w:val="00954C0C"/>
    <w:rsid w:val="00B12926"/>
    <w:rsid w:val="00B37AD6"/>
    <w:rsid w:val="00C00F46"/>
    <w:rsid w:val="00C46969"/>
    <w:rsid w:val="00CE68F1"/>
    <w:rsid w:val="00D44B84"/>
    <w:rsid w:val="00ED5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7098"/>
  <w15:chartTrackingRefBased/>
  <w15:docId w15:val="{88036B32-643E-4FEF-81CC-4B86C178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748"/>
    <w:rPr>
      <w:rFonts w:eastAsiaTheme="majorEastAsia" w:cstheme="majorBidi"/>
      <w:color w:val="272727" w:themeColor="text1" w:themeTint="D8"/>
    </w:rPr>
  </w:style>
  <w:style w:type="paragraph" w:styleId="Title">
    <w:name w:val="Title"/>
    <w:basedOn w:val="Normal"/>
    <w:next w:val="Normal"/>
    <w:link w:val="TitleChar"/>
    <w:uiPriority w:val="10"/>
    <w:qFormat/>
    <w:rsid w:val="00574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748"/>
    <w:pPr>
      <w:spacing w:before="160"/>
      <w:jc w:val="center"/>
    </w:pPr>
    <w:rPr>
      <w:i/>
      <w:iCs/>
      <w:color w:val="404040" w:themeColor="text1" w:themeTint="BF"/>
    </w:rPr>
  </w:style>
  <w:style w:type="character" w:customStyle="1" w:styleId="QuoteChar">
    <w:name w:val="Quote Char"/>
    <w:basedOn w:val="DefaultParagraphFont"/>
    <w:link w:val="Quote"/>
    <w:uiPriority w:val="29"/>
    <w:rsid w:val="00574748"/>
    <w:rPr>
      <w:i/>
      <w:iCs/>
      <w:color w:val="404040" w:themeColor="text1" w:themeTint="BF"/>
    </w:rPr>
  </w:style>
  <w:style w:type="paragraph" w:styleId="ListParagraph">
    <w:name w:val="List Paragraph"/>
    <w:basedOn w:val="Normal"/>
    <w:uiPriority w:val="34"/>
    <w:qFormat/>
    <w:rsid w:val="00574748"/>
    <w:pPr>
      <w:ind w:left="720"/>
      <w:contextualSpacing/>
    </w:pPr>
  </w:style>
  <w:style w:type="character" w:styleId="IntenseEmphasis">
    <w:name w:val="Intense Emphasis"/>
    <w:basedOn w:val="DefaultParagraphFont"/>
    <w:uiPriority w:val="21"/>
    <w:qFormat/>
    <w:rsid w:val="00574748"/>
    <w:rPr>
      <w:i/>
      <w:iCs/>
      <w:color w:val="0F4761" w:themeColor="accent1" w:themeShade="BF"/>
    </w:rPr>
  </w:style>
  <w:style w:type="paragraph" w:styleId="IntenseQuote">
    <w:name w:val="Intense Quote"/>
    <w:basedOn w:val="Normal"/>
    <w:next w:val="Normal"/>
    <w:link w:val="IntenseQuoteChar"/>
    <w:uiPriority w:val="30"/>
    <w:qFormat/>
    <w:rsid w:val="00574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748"/>
    <w:rPr>
      <w:i/>
      <w:iCs/>
      <w:color w:val="0F4761" w:themeColor="accent1" w:themeShade="BF"/>
    </w:rPr>
  </w:style>
  <w:style w:type="character" w:styleId="IntenseReference">
    <w:name w:val="Intense Reference"/>
    <w:basedOn w:val="DefaultParagraphFont"/>
    <w:uiPriority w:val="32"/>
    <w:qFormat/>
    <w:rsid w:val="00574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Wokes</dc:creator>
  <cp:keywords/>
  <dc:description/>
  <cp:lastModifiedBy>MOLYNEAUX, Joanne (STOCKWELL ROAD SURGERY)</cp:lastModifiedBy>
  <cp:revision>2</cp:revision>
  <dcterms:created xsi:type="dcterms:W3CDTF">2025-10-27T12:45:00Z</dcterms:created>
  <dcterms:modified xsi:type="dcterms:W3CDTF">2025-10-27T12:45:00Z</dcterms:modified>
</cp:coreProperties>
</file>